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654E1D" w:rsidRDefault="00555277" w:rsidP="00775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44F7">
        <w:rPr>
          <w:rFonts w:ascii="Arial" w:hAnsi="Arial" w:cs="Arial"/>
        </w:rPr>
        <w:t>Ustrzyki Dolne, dnia 19.09</w:t>
      </w:r>
      <w:r w:rsidR="00525B0F">
        <w:rPr>
          <w:rFonts w:ascii="Arial" w:hAnsi="Arial" w:cs="Arial"/>
        </w:rPr>
        <w:t>.2017</w:t>
      </w:r>
    </w:p>
    <w:p w:rsidR="00654E1D" w:rsidRDefault="000B44F7" w:rsidP="00654E1D">
      <w:pPr>
        <w:rPr>
          <w:rFonts w:ascii="Arial" w:hAnsi="Arial" w:cs="Arial"/>
        </w:rPr>
      </w:pPr>
      <w:r>
        <w:rPr>
          <w:rFonts w:ascii="Arial" w:hAnsi="Arial" w:cs="Arial"/>
        </w:rPr>
        <w:t>ZP-271.60</w:t>
      </w:r>
      <w:r w:rsidR="00525B0F">
        <w:rPr>
          <w:rFonts w:ascii="Arial" w:hAnsi="Arial" w:cs="Arial"/>
        </w:rPr>
        <w:t>.2017</w:t>
      </w:r>
      <w:r w:rsidR="00555277">
        <w:rPr>
          <w:rFonts w:ascii="Arial" w:hAnsi="Arial" w:cs="Arial"/>
        </w:rPr>
        <w:t xml:space="preserve"> </w:t>
      </w:r>
      <w:r w:rsidR="00555277">
        <w:rPr>
          <w:rFonts w:ascii="Arial" w:hAnsi="Arial" w:cs="Arial"/>
        </w:rPr>
        <w:tab/>
      </w:r>
    </w:p>
    <w:p w:rsidR="00C67AE2" w:rsidRDefault="00C67AE2" w:rsidP="00654E1D">
      <w:pPr>
        <w:rPr>
          <w:rFonts w:ascii="Arial" w:hAnsi="Arial" w:cs="Arial"/>
        </w:rPr>
      </w:pPr>
      <w:bookmarkStart w:id="0" w:name="_GoBack"/>
      <w:bookmarkEnd w:id="0"/>
    </w:p>
    <w:p w:rsidR="00C67AE2" w:rsidRPr="00654E1D" w:rsidRDefault="00C67AE2" w:rsidP="00654E1D">
      <w:pPr>
        <w:rPr>
          <w:rFonts w:ascii="Arial" w:hAnsi="Arial" w:cs="Arial"/>
        </w:rPr>
      </w:pPr>
    </w:p>
    <w:p w:rsidR="00C67AE2" w:rsidRPr="00525B0F" w:rsidRDefault="00525B0F" w:rsidP="0077528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25B0F">
        <w:rPr>
          <w:rFonts w:ascii="Arial" w:hAnsi="Arial" w:cs="Arial"/>
          <w:b/>
          <w:sz w:val="24"/>
          <w:szCs w:val="24"/>
        </w:rPr>
        <w:t xml:space="preserve">Zmiana treści </w:t>
      </w:r>
    </w:p>
    <w:p w:rsidR="00C67AE2" w:rsidRDefault="00C67AE2" w:rsidP="0077528B">
      <w:pPr>
        <w:spacing w:after="240"/>
        <w:jc w:val="center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>SPECYFIKACJI ISTOTNYCH WARUNKÓW ZAMÓWIENIA</w:t>
      </w:r>
    </w:p>
    <w:p w:rsidR="001F78F1" w:rsidRPr="0077528B" w:rsidRDefault="001F78F1" w:rsidP="0077528B">
      <w:pPr>
        <w:spacing w:after="240"/>
        <w:jc w:val="center"/>
        <w:rPr>
          <w:rFonts w:ascii="Arial" w:hAnsi="Arial" w:cs="Arial"/>
          <w:b/>
        </w:rPr>
      </w:pPr>
    </w:p>
    <w:p w:rsidR="001F78F1" w:rsidRPr="0077528B" w:rsidRDefault="00525B0F" w:rsidP="0077528B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</w:t>
      </w:r>
      <w:r w:rsidR="000B44F7">
        <w:rPr>
          <w:rFonts w:ascii="Arial" w:hAnsi="Arial" w:cs="Arial"/>
          <w:b/>
        </w:rPr>
        <w:t>czy :</w:t>
      </w:r>
      <w:r w:rsidR="000B44F7" w:rsidRPr="000B44F7">
        <w:rPr>
          <w:rFonts w:ascii="Arial" w:hAnsi="Arial" w:cs="Arial"/>
          <w:b/>
          <w:sz w:val="24"/>
          <w:szCs w:val="24"/>
        </w:rPr>
        <w:t xml:space="preserve"> </w:t>
      </w:r>
      <w:r w:rsidR="000B44F7" w:rsidRPr="006A760B">
        <w:rPr>
          <w:rFonts w:ascii="Arial" w:hAnsi="Arial" w:cs="Arial"/>
          <w:b/>
          <w:sz w:val="24"/>
          <w:szCs w:val="24"/>
        </w:rPr>
        <w:t>Dostawa i montaż lodowiska sztucznego wraz z niezbędnym wyposażeniem zlokalizowanego przy ulicy Kolejowej w Ustrzykach Dolnych</w:t>
      </w:r>
    </w:p>
    <w:p w:rsidR="00C60B6F" w:rsidRDefault="00DE0EFB" w:rsidP="00C60B6F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25B0F">
        <w:rPr>
          <w:rFonts w:ascii="Arial" w:hAnsi="Arial" w:cs="Arial"/>
        </w:rPr>
        <w:t xml:space="preserve">a podstawie art.38 ust.4 </w:t>
      </w:r>
      <w:r>
        <w:rPr>
          <w:rFonts w:ascii="Arial" w:hAnsi="Arial" w:cs="Arial"/>
        </w:rPr>
        <w:t>Ustawy Prawo za</w:t>
      </w:r>
      <w:r w:rsidR="006D55A4">
        <w:rPr>
          <w:rFonts w:ascii="Arial" w:hAnsi="Arial" w:cs="Arial"/>
        </w:rPr>
        <w:t>mówień publicznych (Dz.U. z 2017 r. poz. 1579  tekst jednolity). Zamawiający G</w:t>
      </w:r>
      <w:r>
        <w:rPr>
          <w:rFonts w:ascii="Arial" w:hAnsi="Arial" w:cs="Arial"/>
        </w:rPr>
        <w:t xml:space="preserve">mina Ustrzyki Dolne, </w:t>
      </w:r>
      <w:r w:rsidR="0036679F">
        <w:rPr>
          <w:rFonts w:ascii="Arial" w:hAnsi="Arial" w:cs="Arial"/>
        </w:rPr>
        <w:t xml:space="preserve">zawiadamia </w:t>
      </w:r>
      <w:r>
        <w:rPr>
          <w:rFonts w:ascii="Arial" w:hAnsi="Arial" w:cs="Arial"/>
        </w:rPr>
        <w:t xml:space="preserve">o zmianie treści specyfikacji istotnych warunków zamówienia : </w:t>
      </w:r>
    </w:p>
    <w:p w:rsidR="00C60B6F" w:rsidRPr="00A706BD" w:rsidRDefault="000B44F7" w:rsidP="000B44F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1.</w:t>
      </w:r>
      <w:r w:rsidR="00C60B6F">
        <w:rPr>
          <w:rFonts w:ascii="Arial" w:hAnsi="Arial" w:cs="Arial"/>
        </w:rPr>
        <w:t xml:space="preserve">W pkt.3.6 SIWZ zmienia się zapis na: </w:t>
      </w:r>
      <w:r w:rsidR="00C60B6F" w:rsidRPr="00A706BD">
        <w:rPr>
          <w:rFonts w:ascii="Arial" w:hAnsi="Arial" w:cs="Arial"/>
          <w:bCs/>
          <w:color w:val="000000"/>
        </w:rPr>
        <w:t xml:space="preserve">Wykonawca zobowiązany jest udzielić gwarancji </w:t>
      </w:r>
      <w:r w:rsidR="00C60B6F">
        <w:rPr>
          <w:rFonts w:ascii="Arial" w:hAnsi="Arial" w:cs="Arial"/>
          <w:b/>
          <w:bCs/>
          <w:color w:val="000000"/>
        </w:rPr>
        <w:t xml:space="preserve">na dostarczone </w:t>
      </w:r>
      <w:r w:rsidR="00C60B6F" w:rsidRPr="00A706BD">
        <w:rPr>
          <w:rFonts w:ascii="Arial" w:hAnsi="Arial" w:cs="Arial"/>
          <w:b/>
          <w:bCs/>
          <w:color w:val="000000"/>
        </w:rPr>
        <w:t>oraz zamontowane urządzenia i materiały</w:t>
      </w:r>
      <w:r w:rsidR="00C60B6F" w:rsidRPr="00A706BD">
        <w:rPr>
          <w:rFonts w:ascii="Arial" w:hAnsi="Arial" w:cs="Arial"/>
          <w:bCs/>
          <w:color w:val="000000"/>
        </w:rPr>
        <w:t xml:space="preserve"> </w:t>
      </w:r>
      <w:r w:rsidR="00C60B6F" w:rsidRPr="00A706BD">
        <w:rPr>
          <w:rFonts w:ascii="Arial" w:hAnsi="Arial" w:cs="Arial"/>
          <w:b/>
          <w:bCs/>
          <w:color w:val="000000"/>
        </w:rPr>
        <w:t>(w tym</w:t>
      </w:r>
      <w:r w:rsidR="00C60B6F">
        <w:rPr>
          <w:rFonts w:ascii="Arial" w:hAnsi="Arial" w:cs="Arial"/>
          <w:b/>
          <w:bCs/>
          <w:color w:val="000000"/>
        </w:rPr>
        <w:t xml:space="preserve"> agregat chłodniczy, instalację chłodniczą, </w:t>
      </w:r>
      <w:r w:rsidR="00C60B6F" w:rsidRPr="00A706BD">
        <w:rPr>
          <w:rFonts w:ascii="Arial" w:hAnsi="Arial" w:cs="Arial"/>
          <w:b/>
          <w:bCs/>
          <w:color w:val="000000"/>
        </w:rPr>
        <w:t>armaturę odcinającą</w:t>
      </w:r>
      <w:r w:rsidR="00C60B6F">
        <w:rPr>
          <w:rFonts w:ascii="Arial" w:hAnsi="Arial" w:cs="Arial"/>
          <w:b/>
          <w:bCs/>
          <w:color w:val="000000"/>
        </w:rPr>
        <w:t xml:space="preserve"> i sterującą, pompy obiegowe </w:t>
      </w:r>
      <w:r w:rsidR="00C60B6F" w:rsidRPr="00A706BD">
        <w:rPr>
          <w:rFonts w:ascii="Arial" w:hAnsi="Arial" w:cs="Arial"/>
          <w:b/>
          <w:bCs/>
          <w:color w:val="000000"/>
        </w:rPr>
        <w:t xml:space="preserve"> itp.)</w:t>
      </w:r>
      <w:r w:rsidR="00C60B6F" w:rsidRPr="00A706BD">
        <w:rPr>
          <w:rFonts w:ascii="Arial" w:hAnsi="Arial" w:cs="Arial"/>
          <w:bCs/>
          <w:color w:val="000000"/>
        </w:rPr>
        <w:t xml:space="preserve"> na okres wskazany z formularzu oferty. Warunki gwarancji opisuje § 12 wzoru umowy. Długość okresu gwarancji - stanowi również kryterium oceny ofert. Zamawiający określa go na okres w przedzial</w:t>
      </w:r>
      <w:r w:rsidR="00C60B6F" w:rsidRPr="006E5EC1">
        <w:rPr>
          <w:rFonts w:ascii="Arial" w:hAnsi="Arial" w:cs="Arial"/>
          <w:bCs/>
          <w:color w:val="000000"/>
        </w:rPr>
        <w:t xml:space="preserve">e </w:t>
      </w:r>
      <w:r w:rsidR="00C60B6F" w:rsidRPr="006E5EC1">
        <w:rPr>
          <w:rFonts w:ascii="Arial" w:hAnsi="Arial" w:cs="Arial"/>
          <w:b/>
          <w:bCs/>
          <w:color w:val="000000"/>
        </w:rPr>
        <w:t>od 36 miesięcy (termin minimalny) do 60 miesięcy (termin maksymalny)</w:t>
      </w:r>
      <w:r w:rsidR="00C60B6F" w:rsidRPr="00A706BD">
        <w:rPr>
          <w:rFonts w:ascii="Arial" w:hAnsi="Arial" w:cs="Arial"/>
          <w:bCs/>
          <w:color w:val="000000"/>
        </w:rPr>
        <w:t xml:space="preserve"> od dnia podpisania protokołu odbioru końcowego. </w:t>
      </w:r>
    </w:p>
    <w:p w:rsidR="00C60B6F" w:rsidRDefault="00C60B6F" w:rsidP="000B44F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mbria" w:hAnsi="Arial" w:cs="Arial"/>
        </w:rPr>
      </w:pPr>
      <w:r w:rsidRPr="00880ACF">
        <w:rPr>
          <w:rFonts w:ascii="Arial" w:hAnsi="Arial" w:cs="Arial"/>
          <w:bCs/>
          <w:color w:val="000000"/>
        </w:rPr>
        <w:t>Wykonawca jest odpowiedzialny względem Zamawiającego z tytułu rękojmi przez okres równy okresowi gwarancji określonemu w pkt. 2</w:t>
      </w:r>
      <w:r>
        <w:rPr>
          <w:rFonts w:ascii="Arial" w:hAnsi="Arial" w:cs="Arial"/>
          <w:bCs/>
          <w:color w:val="000000"/>
        </w:rPr>
        <w:t xml:space="preserve"> w załączniku nr 2 - Formularz Oferty</w:t>
      </w:r>
      <w:r w:rsidRPr="00880ACF">
        <w:rPr>
          <w:rFonts w:ascii="Arial" w:hAnsi="Arial" w:cs="Arial"/>
          <w:bCs/>
          <w:color w:val="000000"/>
        </w:rPr>
        <w:t>, licząc od dnia odbioru końcoweg</w:t>
      </w:r>
      <w:r>
        <w:rPr>
          <w:rFonts w:ascii="Arial" w:hAnsi="Arial" w:cs="Arial"/>
          <w:bCs/>
          <w:color w:val="000000"/>
        </w:rPr>
        <w:t xml:space="preserve">o, za wady fizyczne  i </w:t>
      </w:r>
      <w:r w:rsidRPr="00880ACF">
        <w:rPr>
          <w:rFonts w:ascii="Arial" w:hAnsi="Arial" w:cs="Arial"/>
          <w:bCs/>
          <w:color w:val="000000"/>
        </w:rPr>
        <w:t>prawne dostar</w:t>
      </w:r>
      <w:r>
        <w:rPr>
          <w:rFonts w:ascii="Arial" w:hAnsi="Arial" w:cs="Arial"/>
          <w:bCs/>
          <w:color w:val="000000"/>
        </w:rPr>
        <w:t>czonych i </w:t>
      </w:r>
      <w:r w:rsidRPr="00880ACF">
        <w:rPr>
          <w:rFonts w:ascii="Arial" w:hAnsi="Arial" w:cs="Arial"/>
          <w:bCs/>
          <w:color w:val="000000"/>
        </w:rPr>
        <w:t>zamontowanych elementów.</w:t>
      </w:r>
      <w:r>
        <w:rPr>
          <w:rFonts w:ascii="Arial" w:hAnsi="Arial" w:cs="Arial"/>
          <w:bCs/>
          <w:color w:val="000000"/>
        </w:rPr>
        <w:t xml:space="preserve"> </w:t>
      </w:r>
      <w:r w:rsidRPr="00A706BD">
        <w:rPr>
          <w:rFonts w:ascii="Arial" w:eastAsia="Cambria" w:hAnsi="Arial" w:cs="Arial"/>
        </w:rPr>
        <w:t>Udzielając gwarancji wykonawca zapewnia bezpłatne czynności przeglądów gwarancyjnych w okresie udzielonej gwarancji na cały przedmiot zamó</w:t>
      </w:r>
      <w:r>
        <w:rPr>
          <w:rFonts w:ascii="Arial" w:eastAsia="Cambria" w:hAnsi="Arial" w:cs="Arial"/>
        </w:rPr>
        <w:t>wienia, więc powinien ten koszt</w:t>
      </w:r>
      <w:r w:rsidRPr="00A706BD">
        <w:rPr>
          <w:rFonts w:ascii="Arial" w:eastAsia="Cambria" w:hAnsi="Arial" w:cs="Arial"/>
        </w:rPr>
        <w:t xml:space="preserve"> uwzględnić w wynagrodzeniu. Przeglądy będą odbywały </w:t>
      </w:r>
      <w:r w:rsidRPr="00A706BD">
        <w:rPr>
          <w:rFonts w:ascii="Arial" w:hAnsi="Arial" w:cs="Arial"/>
        </w:rPr>
        <w:t>się minimum</w:t>
      </w:r>
      <w:r w:rsidRPr="00A706BD">
        <w:rPr>
          <w:rFonts w:ascii="Arial" w:eastAsia="Cambria" w:hAnsi="Arial" w:cs="Arial"/>
        </w:rPr>
        <w:t xml:space="preserve"> raz w roku, chyba, że</w:t>
      </w:r>
      <w:r>
        <w:rPr>
          <w:rFonts w:ascii="Arial" w:eastAsia="Cambria" w:hAnsi="Arial" w:cs="Arial"/>
        </w:rPr>
        <w:t> </w:t>
      </w:r>
      <w:r w:rsidRPr="00A706BD">
        <w:rPr>
          <w:rFonts w:ascii="Arial" w:eastAsia="Cambria" w:hAnsi="Arial" w:cs="Arial"/>
        </w:rPr>
        <w:t>gwarancja producenta danego materiału wymaga częstszych przeglądów gwarancyjnych.</w:t>
      </w:r>
    </w:p>
    <w:p w:rsidR="00DE0EFB" w:rsidRPr="000B44F7" w:rsidRDefault="000B44F7" w:rsidP="000B44F7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eastAsia="Cambria" w:hAnsi="Arial" w:cs="Arial"/>
        </w:rPr>
        <w:t>2.</w:t>
      </w:r>
      <w:r w:rsidR="00DE118C" w:rsidRPr="000B44F7">
        <w:rPr>
          <w:rFonts w:ascii="Arial" w:hAnsi="Arial" w:cs="Arial"/>
        </w:rPr>
        <w:t xml:space="preserve">W </w:t>
      </w:r>
      <w:r w:rsidR="006D55A4" w:rsidRPr="000B44F7">
        <w:rPr>
          <w:rFonts w:ascii="Arial" w:hAnsi="Arial" w:cs="Arial"/>
        </w:rPr>
        <w:t>pkt 6</w:t>
      </w:r>
      <w:r w:rsidR="00DE0EFB" w:rsidRPr="000B44F7">
        <w:rPr>
          <w:rFonts w:ascii="Arial" w:hAnsi="Arial" w:cs="Arial"/>
        </w:rPr>
        <w:t xml:space="preserve"> SI</w:t>
      </w:r>
      <w:r w:rsidR="006D55A4" w:rsidRPr="000B44F7">
        <w:rPr>
          <w:rFonts w:ascii="Arial" w:hAnsi="Arial" w:cs="Arial"/>
        </w:rPr>
        <w:t xml:space="preserve">WZ </w:t>
      </w:r>
      <w:proofErr w:type="spellStart"/>
      <w:r w:rsidR="006D55A4" w:rsidRPr="000B44F7">
        <w:rPr>
          <w:rFonts w:ascii="Arial" w:hAnsi="Arial" w:cs="Arial"/>
        </w:rPr>
        <w:t>p.pkt</w:t>
      </w:r>
      <w:proofErr w:type="spellEnd"/>
      <w:r w:rsidR="006D55A4" w:rsidRPr="000B44F7">
        <w:rPr>
          <w:rFonts w:ascii="Arial" w:hAnsi="Arial" w:cs="Arial"/>
        </w:rPr>
        <w:t xml:space="preserve"> 6.1.3 zmienia się zapis</w:t>
      </w:r>
      <w:r w:rsidR="00C60B6F" w:rsidRPr="000B44F7">
        <w:rPr>
          <w:rFonts w:ascii="Arial" w:hAnsi="Arial" w:cs="Arial"/>
        </w:rPr>
        <w:t xml:space="preserve"> na </w:t>
      </w:r>
      <w:r w:rsidR="006D55A4" w:rsidRPr="000B44F7">
        <w:rPr>
          <w:rFonts w:ascii="Arial" w:hAnsi="Arial" w:cs="Arial"/>
        </w:rPr>
        <w:t>:</w:t>
      </w:r>
    </w:p>
    <w:p w:rsidR="006D55A4" w:rsidRPr="006D55A4" w:rsidRDefault="00DE0EFB" w:rsidP="00DE11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lang w:eastAsia="pl-PL"/>
        </w:rPr>
      </w:pPr>
      <w:r w:rsidRPr="00DE0EFB">
        <w:rPr>
          <w:rFonts w:ascii="Arial" w:hAnsi="Arial" w:cs="Arial"/>
          <w:b/>
        </w:rPr>
        <w:t>Powinno być:</w:t>
      </w:r>
      <w:r w:rsidR="006D55A4">
        <w:rPr>
          <w:rFonts w:ascii="Arial" w:hAnsi="Arial" w:cs="Arial"/>
          <w:b/>
        </w:rPr>
        <w:t xml:space="preserve"> </w:t>
      </w:r>
      <w:r w:rsidR="006D55A4">
        <w:rPr>
          <w:rFonts w:ascii="Arial" w:eastAsia="TimesNewRoman" w:hAnsi="Arial" w:cs="Arial"/>
          <w:lang w:eastAsia="pl-PL"/>
        </w:rPr>
        <w:t xml:space="preserve">wykazu dostaw </w:t>
      </w:r>
      <w:r w:rsidR="00DE118C">
        <w:rPr>
          <w:rFonts w:ascii="Arial" w:eastAsia="TimesNewRoman" w:hAnsi="Arial" w:cs="Arial"/>
          <w:lang w:eastAsia="pl-PL"/>
        </w:rPr>
        <w:t xml:space="preserve">wraz z montażem </w:t>
      </w:r>
      <w:r w:rsidR="006D55A4" w:rsidRPr="006D55A4">
        <w:rPr>
          <w:rFonts w:ascii="Arial" w:eastAsia="TimesNewRoman" w:hAnsi="Arial" w:cs="Arial"/>
          <w:lang w:eastAsia="pl-PL"/>
        </w:rPr>
        <w:t xml:space="preserve"> wykonanych, a w przypadku świadczeń okresowych lub ciągłych również wykonywanych,</w:t>
      </w:r>
    </w:p>
    <w:p w:rsidR="00DE118C" w:rsidRDefault="006D55A4" w:rsidP="00DE11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lang w:eastAsia="pl-PL"/>
        </w:rPr>
      </w:pPr>
      <w:r w:rsidRPr="006D55A4">
        <w:rPr>
          <w:rFonts w:ascii="Arial" w:eastAsia="TimesNewRoman" w:hAnsi="Arial" w:cs="Arial"/>
          <w:lang w:eastAsia="pl-PL"/>
        </w:rPr>
        <w:t>w okresie ostatnich 3 lat przed upływem terminu składania ofert albo wnioskó</w:t>
      </w:r>
      <w:r w:rsidR="00DE118C">
        <w:rPr>
          <w:rFonts w:ascii="Arial" w:eastAsia="TimesNewRoman" w:hAnsi="Arial" w:cs="Arial"/>
          <w:lang w:eastAsia="pl-PL"/>
        </w:rPr>
        <w:t xml:space="preserve">w                           o </w:t>
      </w:r>
      <w:r w:rsidRPr="006D55A4">
        <w:rPr>
          <w:rFonts w:ascii="Arial" w:eastAsia="TimesNewRoman" w:hAnsi="Arial" w:cs="Arial"/>
          <w:lang w:eastAsia="pl-PL"/>
        </w:rPr>
        <w:t>dopuszczenie do udziału w postę</w:t>
      </w:r>
      <w:r w:rsidR="00DE118C">
        <w:rPr>
          <w:rFonts w:ascii="Arial" w:eastAsia="TimesNewRoman" w:hAnsi="Arial" w:cs="Arial"/>
          <w:lang w:eastAsia="pl-PL"/>
        </w:rPr>
        <w:t xml:space="preserve">powaniu, </w:t>
      </w:r>
      <w:r w:rsidRPr="006D55A4">
        <w:rPr>
          <w:rFonts w:ascii="Arial" w:eastAsia="TimesNewRoman" w:hAnsi="Arial" w:cs="Arial"/>
          <w:lang w:eastAsia="pl-PL"/>
        </w:rPr>
        <w:t>a jeżeli okres prowadzenia działalności jest krótszy – w tym okresie,</w:t>
      </w:r>
      <w:r w:rsidR="00DE118C" w:rsidRPr="00DE118C">
        <w:rPr>
          <w:rFonts w:ascii="Arial" w:hAnsi="Arial" w:cs="Arial"/>
        </w:rPr>
        <w:t xml:space="preserve"> </w:t>
      </w:r>
      <w:r w:rsidR="00DE118C" w:rsidRPr="006F7C3B">
        <w:rPr>
          <w:rFonts w:ascii="Arial" w:hAnsi="Arial" w:cs="Arial"/>
        </w:rPr>
        <w:t xml:space="preserve">co najmniej dwa zamówienia odpowiadające swoim rodzajem - dostawie </w:t>
      </w:r>
      <w:r w:rsidR="00DE118C">
        <w:rPr>
          <w:rFonts w:ascii="Arial" w:hAnsi="Arial" w:cs="Arial"/>
        </w:rPr>
        <w:t xml:space="preserve"> wraz z montażem</w:t>
      </w:r>
      <w:r w:rsidR="00DE118C" w:rsidRPr="006F7C3B">
        <w:rPr>
          <w:rFonts w:ascii="Arial" w:hAnsi="Arial" w:cs="Arial"/>
        </w:rPr>
        <w:t xml:space="preserve"> </w:t>
      </w:r>
      <w:r w:rsidR="00DE118C">
        <w:rPr>
          <w:rFonts w:ascii="Arial" w:hAnsi="Arial" w:cs="Arial"/>
        </w:rPr>
        <w:t>o wartości brutto co najmniej 30</w:t>
      </w:r>
      <w:r w:rsidR="00DE118C" w:rsidRPr="006F7C3B">
        <w:rPr>
          <w:rFonts w:ascii="Arial" w:hAnsi="Arial" w:cs="Arial"/>
        </w:rPr>
        <w:t xml:space="preserve">0.000,00 złotych, </w:t>
      </w:r>
      <w:r w:rsidRPr="006D55A4">
        <w:rPr>
          <w:rFonts w:ascii="Arial" w:eastAsia="TimesNewRoman" w:hAnsi="Arial" w:cs="Arial"/>
          <w:lang w:eastAsia="pl-PL"/>
        </w:rPr>
        <w:t xml:space="preserve"> z podaniem ich wartoś</w:t>
      </w:r>
      <w:r w:rsidR="00DE118C">
        <w:rPr>
          <w:rFonts w:ascii="Arial" w:eastAsia="TimesNewRoman" w:hAnsi="Arial" w:cs="Arial"/>
          <w:lang w:eastAsia="pl-PL"/>
        </w:rPr>
        <w:t xml:space="preserve">ci, przedmiotu, </w:t>
      </w:r>
      <w:r w:rsidRPr="006D55A4">
        <w:rPr>
          <w:rFonts w:ascii="Arial" w:eastAsia="TimesNewRoman" w:hAnsi="Arial" w:cs="Arial"/>
          <w:lang w:eastAsia="pl-PL"/>
        </w:rPr>
        <w:t>dat wykonania i podmiotów, na rzecz których dostawy lub usługi zostały wykonane, oraz załączeniem dowodó</w:t>
      </w:r>
      <w:r w:rsidR="00DE118C">
        <w:rPr>
          <w:rFonts w:ascii="Arial" w:eastAsia="TimesNewRoman" w:hAnsi="Arial" w:cs="Arial"/>
          <w:lang w:eastAsia="pl-PL"/>
        </w:rPr>
        <w:t xml:space="preserve">w </w:t>
      </w:r>
      <w:r w:rsidRPr="006D55A4">
        <w:rPr>
          <w:rFonts w:ascii="Arial" w:eastAsia="TimesNewRoman" w:hAnsi="Arial" w:cs="Arial"/>
          <w:lang w:eastAsia="pl-PL"/>
        </w:rPr>
        <w:t>określających czy te dostawy</w:t>
      </w:r>
      <w:r w:rsidR="00DE118C">
        <w:rPr>
          <w:rFonts w:ascii="Arial" w:eastAsia="TimesNewRoman" w:hAnsi="Arial" w:cs="Arial"/>
          <w:lang w:eastAsia="pl-PL"/>
        </w:rPr>
        <w:t xml:space="preserve"> i montaż </w:t>
      </w:r>
      <w:r w:rsidRPr="006D55A4">
        <w:rPr>
          <w:rFonts w:ascii="Arial" w:eastAsia="TimesNewRoman" w:hAnsi="Arial" w:cs="Arial"/>
          <w:lang w:eastAsia="pl-PL"/>
        </w:rPr>
        <w:t xml:space="preserve"> zostały wykonane lub są wykonywane należycie</w:t>
      </w:r>
      <w:r w:rsidR="00DE118C">
        <w:rPr>
          <w:rFonts w:ascii="Arial" w:eastAsia="TimesNewRoman" w:hAnsi="Arial" w:cs="Arial"/>
          <w:lang w:eastAsia="pl-PL"/>
        </w:rPr>
        <w:t xml:space="preserve"> .</w:t>
      </w:r>
    </w:p>
    <w:p w:rsidR="00DE118C" w:rsidRDefault="000B44F7" w:rsidP="00DE11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3</w:t>
      </w:r>
      <w:r w:rsidR="00DE118C">
        <w:rPr>
          <w:rFonts w:ascii="Arial" w:eastAsia="TimesNewRoman" w:hAnsi="Arial" w:cs="Arial"/>
          <w:lang w:eastAsia="pl-PL"/>
        </w:rPr>
        <w:t>.Pkt 6.1.4. SIWZ anuluje się.</w:t>
      </w:r>
    </w:p>
    <w:p w:rsidR="00C60B6F" w:rsidRDefault="000B44F7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TimesNewRoman" w:hAnsi="Arial" w:cs="Arial"/>
          <w:lang w:eastAsia="pl-PL"/>
        </w:rPr>
        <w:t>4</w:t>
      </w:r>
      <w:r w:rsidR="00C60B6F">
        <w:rPr>
          <w:rFonts w:ascii="Arial" w:eastAsia="TimesNewRoman" w:hAnsi="Arial" w:cs="Arial"/>
          <w:lang w:eastAsia="pl-PL"/>
        </w:rPr>
        <w:t>.</w:t>
      </w:r>
      <w:r w:rsidR="00C60B6F" w:rsidRPr="00C60B6F">
        <w:rPr>
          <w:rFonts w:ascii="Arial" w:eastAsia="TimesNewRoman" w:hAnsi="Arial" w:cs="Arial"/>
          <w:lang w:eastAsia="pl-PL"/>
        </w:rPr>
        <w:t>W pkt 9.1.1 zmienia się zapis</w:t>
      </w:r>
      <w:r w:rsidR="00C60B6F">
        <w:rPr>
          <w:rFonts w:ascii="Arial" w:eastAsia="TimesNewRoman" w:hAnsi="Arial" w:cs="Arial"/>
          <w:lang w:eastAsia="pl-PL"/>
        </w:rPr>
        <w:t xml:space="preserve"> na </w:t>
      </w:r>
      <w:r w:rsidR="00C60B6F" w:rsidRPr="00C60B6F">
        <w:rPr>
          <w:rFonts w:ascii="Arial" w:eastAsia="TimesNewRoman" w:hAnsi="Arial" w:cs="Arial"/>
          <w:lang w:eastAsia="pl-PL"/>
        </w:rPr>
        <w:t xml:space="preserve"> : </w:t>
      </w:r>
      <w:r w:rsidR="00C60B6F">
        <w:rPr>
          <w:rFonts w:ascii="Arial" w:eastAsia="Times New Roman" w:hAnsi="Arial" w:cs="Arial"/>
          <w:lang w:eastAsia="pl-PL"/>
        </w:rPr>
        <w:t>W</w:t>
      </w:r>
      <w:r w:rsidR="00C60B6F" w:rsidRPr="00C60B6F">
        <w:rPr>
          <w:rFonts w:ascii="Arial" w:eastAsia="Times New Roman" w:hAnsi="Arial" w:cs="Arial"/>
          <w:lang w:eastAsia="pl-PL"/>
        </w:rPr>
        <w:t xml:space="preserve">ykaz dostaw wykonanych w okresie ostatnich 3 lat (wg Załącznika 4a do SWIZ) </w:t>
      </w:r>
      <w:r w:rsidR="00C60B6F" w:rsidRPr="00C60B6F">
        <w:rPr>
          <w:rFonts w:ascii="Arial" w:hAnsi="Arial" w:cs="Arial"/>
          <w:bCs/>
          <w:color w:val="000000"/>
        </w:rPr>
        <w:t>z załączeniem dowodów okreś</w:t>
      </w:r>
      <w:r w:rsidR="00C60B6F">
        <w:rPr>
          <w:rFonts w:ascii="Arial" w:hAnsi="Arial" w:cs="Arial"/>
          <w:bCs/>
          <w:color w:val="000000"/>
        </w:rPr>
        <w:t xml:space="preserve">lających czy te </w:t>
      </w:r>
      <w:r w:rsidR="00C60B6F" w:rsidRPr="00C60B6F">
        <w:rPr>
          <w:rFonts w:ascii="Arial" w:hAnsi="Arial" w:cs="Arial"/>
          <w:bCs/>
          <w:color w:val="000000"/>
        </w:rPr>
        <w:t xml:space="preserve"> dostawy </w:t>
      </w:r>
      <w:r w:rsidR="00C60B6F">
        <w:rPr>
          <w:rFonts w:ascii="Arial" w:hAnsi="Arial" w:cs="Arial"/>
          <w:bCs/>
          <w:color w:val="000000"/>
        </w:rPr>
        <w:t xml:space="preserve">z montażem </w:t>
      </w:r>
      <w:r w:rsidR="00C60B6F" w:rsidRPr="00C60B6F">
        <w:rPr>
          <w:rFonts w:ascii="Arial" w:hAnsi="Arial" w:cs="Arial"/>
          <w:bCs/>
          <w:color w:val="000000"/>
        </w:rPr>
        <w:t>zostały wykonane należyc</w:t>
      </w:r>
      <w:r w:rsidR="00C60B6F">
        <w:rPr>
          <w:rFonts w:ascii="Arial" w:hAnsi="Arial" w:cs="Arial"/>
          <w:bCs/>
          <w:color w:val="000000"/>
        </w:rPr>
        <w:t>ie</w:t>
      </w:r>
      <w:r w:rsidR="00C60B6F" w:rsidRPr="00C60B6F">
        <w:rPr>
          <w:rFonts w:ascii="Arial" w:hAnsi="Arial" w:cs="Arial"/>
          <w:bCs/>
          <w:color w:val="000000"/>
        </w:rPr>
        <w:t xml:space="preserve">, przy czym dowodami, o których mowa, są referencje bądź inne dokumenty wystawione przez podmiot, </w:t>
      </w:r>
      <w:r w:rsidR="00C60B6F">
        <w:rPr>
          <w:rFonts w:ascii="Arial" w:hAnsi="Arial" w:cs="Arial"/>
          <w:bCs/>
          <w:color w:val="000000"/>
        </w:rPr>
        <w:t>na rzecz którego dostawy</w:t>
      </w:r>
      <w:r w:rsidR="00C60B6F" w:rsidRPr="00C60B6F">
        <w:rPr>
          <w:rFonts w:ascii="Arial" w:hAnsi="Arial" w:cs="Arial"/>
          <w:bCs/>
          <w:color w:val="000000"/>
        </w:rPr>
        <w:t xml:space="preserve"> były wykonywane, a jeżeli z uzasadnionej przyczyny o obiektywnym charakterze wykonawca nie jest w stanie uzyskać tych dokumentów – inne dokumenty.</w:t>
      </w:r>
    </w:p>
    <w:p w:rsidR="00C60B6F" w:rsidRDefault="000B44F7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C60B6F">
        <w:rPr>
          <w:rFonts w:ascii="Arial" w:hAnsi="Arial" w:cs="Arial"/>
          <w:bCs/>
          <w:color w:val="000000"/>
        </w:rPr>
        <w:t>. Anuluje się załącznik Nr 4 do SIWZ.</w:t>
      </w:r>
    </w:p>
    <w:p w:rsidR="00C60B6F" w:rsidRDefault="000B44F7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F83924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W pkt 14.1.</w:t>
      </w:r>
      <w:r w:rsidR="00C60B6F">
        <w:rPr>
          <w:rFonts w:ascii="Arial" w:hAnsi="Arial" w:cs="Arial"/>
          <w:bCs/>
          <w:color w:val="000000"/>
        </w:rPr>
        <w:t xml:space="preserve">14.3 i 14.4 SIWZ zmienia się zapis na ; </w:t>
      </w:r>
      <w:r w:rsidR="00C60B6F" w:rsidRPr="00A706BD">
        <w:rPr>
          <w:rFonts w:ascii="Arial" w:hAnsi="Arial" w:cs="Arial"/>
          <w:color w:val="000000"/>
        </w:rPr>
        <w:t>Długość okre</w:t>
      </w:r>
      <w:r w:rsidR="00F83924">
        <w:rPr>
          <w:rFonts w:ascii="Arial" w:hAnsi="Arial" w:cs="Arial"/>
          <w:color w:val="000000"/>
        </w:rPr>
        <w:t xml:space="preserve">su gwarancji na dostawy  oraz zamontowane materiały </w:t>
      </w:r>
      <w:r w:rsidR="00C60B6F" w:rsidRPr="00A706BD">
        <w:rPr>
          <w:rFonts w:ascii="Arial" w:hAnsi="Arial" w:cs="Arial"/>
          <w:color w:val="000000"/>
        </w:rPr>
        <w:t>i urządzenia (G)</w:t>
      </w:r>
      <w:r w:rsidR="00F83924">
        <w:rPr>
          <w:rFonts w:ascii="Arial" w:hAnsi="Arial" w:cs="Arial"/>
          <w:color w:val="000000"/>
        </w:rPr>
        <w:t xml:space="preserve">. </w:t>
      </w:r>
    </w:p>
    <w:p w:rsidR="000B44F7" w:rsidRDefault="000B44F7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7.Anuluje się treść załącznika nr 8 „projekt umowy”, a w jego miejsce wprowadza się nową treść załącznika nr 8 „Projekt umowy Nr 1” </w:t>
      </w:r>
    </w:p>
    <w:p w:rsidR="00F83924" w:rsidRDefault="00F83924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F83924" w:rsidRPr="00C60B6F" w:rsidRDefault="00F83924" w:rsidP="00C6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DE118C" w:rsidRPr="00DE118C" w:rsidRDefault="00DE118C" w:rsidP="00DE11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lang w:eastAsia="pl-PL"/>
        </w:rPr>
      </w:pPr>
    </w:p>
    <w:p w:rsidR="00DE0EFB" w:rsidRPr="00DE0EFB" w:rsidRDefault="00DE0EFB" w:rsidP="00DE118C">
      <w:pPr>
        <w:spacing w:before="240"/>
        <w:ind w:firstLine="708"/>
        <w:jc w:val="both"/>
        <w:rPr>
          <w:rFonts w:ascii="Arial" w:hAnsi="Arial" w:cs="Arial"/>
          <w:b/>
          <w:bCs/>
        </w:rPr>
      </w:pPr>
    </w:p>
    <w:p w:rsidR="0087679C" w:rsidRPr="00DE0EFB" w:rsidRDefault="0087679C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77528B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5527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77528B"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050A"/>
    <w:multiLevelType w:val="hybridMultilevel"/>
    <w:tmpl w:val="7456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8574A2C"/>
    <w:multiLevelType w:val="multilevel"/>
    <w:tmpl w:val="CBD0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65134"/>
    <w:rsid w:val="00075109"/>
    <w:rsid w:val="00077D43"/>
    <w:rsid w:val="000A1452"/>
    <w:rsid w:val="000A2119"/>
    <w:rsid w:val="000A6960"/>
    <w:rsid w:val="000B1C2E"/>
    <w:rsid w:val="000B44F7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8F1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6679F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25B0F"/>
    <w:rsid w:val="005353F4"/>
    <w:rsid w:val="005416C3"/>
    <w:rsid w:val="00541C97"/>
    <w:rsid w:val="0054451B"/>
    <w:rsid w:val="00545E8E"/>
    <w:rsid w:val="00553CF9"/>
    <w:rsid w:val="00554316"/>
    <w:rsid w:val="00554661"/>
    <w:rsid w:val="00555277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D55A4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528B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3E71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0B6F"/>
    <w:rsid w:val="00C61D7A"/>
    <w:rsid w:val="00C67AE2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0EFB"/>
    <w:rsid w:val="00DE118C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83924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E118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C60B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B72B-6385-4FDC-A59D-D64E8ECE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2017-09-18T13:02:00Z</cp:lastPrinted>
  <dcterms:created xsi:type="dcterms:W3CDTF">2017-09-18T13:01:00Z</dcterms:created>
  <dcterms:modified xsi:type="dcterms:W3CDTF">2017-09-18T13:08:00Z</dcterms:modified>
</cp:coreProperties>
</file>